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5F6E21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5F6E21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14142A">
        <w:rPr>
          <w:rFonts w:ascii="Arial" w:hAnsi="Arial" w:cs="Arial"/>
          <w:b/>
          <w:sz w:val="24"/>
          <w:szCs w:val="24"/>
        </w:rPr>
        <w:t>230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E629B" w:rsidRPr="00FE629B">
        <w:rPr>
          <w:rFonts w:ascii="Arial" w:hAnsi="Arial" w:cs="Arial"/>
          <w:b/>
          <w:sz w:val="24"/>
          <w:szCs w:val="24"/>
        </w:rPr>
        <w:t>INTRODUCTION TO RISK &amp; INSURANCE</w:t>
      </w:r>
    </w:p>
    <w:p w:rsidR="00B764AE" w:rsidRPr="00FE629B" w:rsidRDefault="00B764AE" w:rsidP="00FE6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FE62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E629B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E629B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E629B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56B91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42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842B91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842B91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842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842B91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842B91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842B91" w:rsidRDefault="00842B91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8A0362" w:rsidRDefault="001B4623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036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8A0362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8A036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8A036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8A0362" w:rsidRPr="008A0362" w:rsidRDefault="008A0362" w:rsidP="008A036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Define the term risk management            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[</w:t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A0362" w:rsidRPr="008A0362" w:rsidRDefault="008A0362" w:rsidP="008A036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03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Describe the steps in conducting  the a HAZOP process               </w:t>
      </w:r>
      <w:r w:rsidR="00086D8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</w:t>
      </w:r>
      <w:r w:rsidR="0008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Pr="008A03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 marks</w:t>
      </w:r>
      <w:r w:rsidR="0008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</w:p>
    <w:p w:rsidR="008A0362" w:rsidRPr="008A0362" w:rsidRDefault="008A0362" w:rsidP="00086D8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>Compare and contrast the concept of conventional insurance to that of sharia complaint</w:t>
      </w:r>
      <w:r w:rsidR="00086D8A">
        <w:rPr>
          <w:rFonts w:asciiTheme="majorBidi" w:hAnsiTheme="majorBidi" w:cstheme="majorBidi"/>
          <w:sz w:val="24"/>
          <w:szCs w:val="24"/>
        </w:rPr>
        <w:t xml:space="preserve">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A0362" w:rsidRPr="008A0362" w:rsidRDefault="008A0362" w:rsidP="008A036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Explain various  techniques and tools  for risk identification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[10 marks]</w:t>
      </w:r>
    </w:p>
    <w:p w:rsidR="008A0362" w:rsidRPr="008A0362" w:rsidRDefault="008A0362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0362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8A0362" w:rsidRPr="008A0362" w:rsidRDefault="008A0362" w:rsidP="008A036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Explain the steps in risk management process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[5 marks]</w:t>
      </w:r>
    </w:p>
    <w:p w:rsidR="008A0362" w:rsidRPr="008A0362" w:rsidRDefault="008A0362" w:rsidP="008A036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Discuss the emerging trends in insurance                           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 xml:space="preserve">               [</w:t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A0362" w:rsidRPr="008A0362" w:rsidRDefault="008A0362" w:rsidP="008A036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Outline the role of government in risk management   </w:t>
      </w:r>
      <w:r w:rsidR="00086D8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8A0362" w:rsidRPr="008A0362" w:rsidRDefault="008A0362" w:rsidP="008A0362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8A0362" w:rsidRPr="008A0362" w:rsidRDefault="008A0362" w:rsidP="008A0362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Describe major social and economic burden of risk to the society  </w:t>
      </w:r>
      <w:r w:rsidR="00086D8A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A0362" w:rsidRPr="008A0362" w:rsidRDefault="008A0362" w:rsidP="008A0362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Explain function of risk manager in an organization                       </w:t>
      </w:r>
      <w:r w:rsidR="00086D8A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8A0362" w:rsidRPr="008A0362" w:rsidRDefault="008A0362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0362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8A0362" w:rsidRPr="008A0362" w:rsidRDefault="008A0362" w:rsidP="008A0362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Explain how event tree analysis(ETA) is used for risk evaluation    </w:t>
      </w:r>
      <w:r w:rsidR="00086D8A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8A0362" w:rsidRPr="00086D8A" w:rsidRDefault="008A0362" w:rsidP="00086D8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>Compare and Contrast the concept of moral hazard and adverse selection in insurance</w:t>
      </w:r>
      <w:r w:rsidRPr="008A0362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86D8A">
        <w:rPr>
          <w:rFonts w:asciiTheme="majorBidi" w:hAnsiTheme="majorBidi" w:cstheme="majorBidi"/>
          <w:b/>
          <w:sz w:val="24"/>
          <w:szCs w:val="24"/>
        </w:rPr>
        <w:t xml:space="preserve">  [</w:t>
      </w:r>
      <w:r w:rsidRPr="00086D8A">
        <w:rPr>
          <w:rFonts w:asciiTheme="majorBidi" w:hAnsiTheme="majorBidi" w:cstheme="majorBidi"/>
          <w:b/>
          <w:sz w:val="24"/>
          <w:szCs w:val="24"/>
        </w:rPr>
        <w:t>5 marks</w:t>
      </w:r>
      <w:r w:rsidR="00086D8A">
        <w:rPr>
          <w:rFonts w:asciiTheme="majorBidi" w:hAnsiTheme="majorBidi" w:cstheme="majorBidi"/>
          <w:b/>
          <w:sz w:val="24"/>
          <w:szCs w:val="24"/>
        </w:rPr>
        <w:t>]</w:t>
      </w:r>
    </w:p>
    <w:p w:rsidR="008A0362" w:rsidRPr="008A0362" w:rsidRDefault="008A0362" w:rsidP="00086D8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0362">
        <w:rPr>
          <w:rFonts w:asciiTheme="majorBidi" w:hAnsiTheme="majorBidi" w:cstheme="majorBidi"/>
          <w:color w:val="000000" w:themeColor="text1"/>
          <w:sz w:val="24"/>
          <w:szCs w:val="24"/>
        </w:rPr>
        <w:t>Explain the consideration that affect the choice between retention and transfers</w:t>
      </w:r>
      <w:r w:rsidR="0008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         [</w:t>
      </w:r>
      <w:r w:rsidRPr="008A036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 marks</w:t>
      </w:r>
      <w:r w:rsidR="00086D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</w:p>
    <w:p w:rsidR="008A0362" w:rsidRPr="008A0362" w:rsidRDefault="008A0362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0362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8A0362" w:rsidRPr="008A0362" w:rsidRDefault="008A0362" w:rsidP="008A0362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Define the term insurance                                                                   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[1 marks]</w:t>
      </w:r>
    </w:p>
    <w:p w:rsidR="008A0362" w:rsidRPr="008A0362" w:rsidRDefault="008A0362" w:rsidP="00086D8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Discus the seven principles of insurance                                                                     </w:t>
      </w:r>
      <w:r w:rsidR="00086D8A">
        <w:rPr>
          <w:rFonts w:asciiTheme="majorBidi" w:hAnsiTheme="majorBidi" w:cstheme="majorBidi"/>
          <w:sz w:val="24"/>
          <w:szCs w:val="24"/>
        </w:rPr>
        <w:t xml:space="preserve">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>14 marks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A0362" w:rsidRPr="008A0362" w:rsidRDefault="008A0362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A0362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8A0362" w:rsidRPr="008A0362" w:rsidRDefault="008A0362" w:rsidP="008A036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What are the possible sources of risk financing                                                        </w:t>
      </w:r>
      <w:r w:rsidR="00086D8A">
        <w:rPr>
          <w:rFonts w:asciiTheme="majorBidi" w:hAnsiTheme="majorBidi" w:cstheme="majorBidi"/>
          <w:sz w:val="24"/>
          <w:szCs w:val="24"/>
        </w:rPr>
        <w:t xml:space="preserve">         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>[7 marks]</w:t>
      </w:r>
    </w:p>
    <w:p w:rsidR="008A0362" w:rsidRPr="008A0362" w:rsidRDefault="008A0362" w:rsidP="008A036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Describe some of the pitfalls that one needs to be wary of when carrying out a </w:t>
      </w:r>
      <w:proofErr w:type="spellStart"/>
      <w:r w:rsidRPr="008A0362">
        <w:rPr>
          <w:rFonts w:asciiTheme="majorBidi" w:hAnsiTheme="majorBidi" w:cstheme="majorBidi"/>
          <w:sz w:val="24"/>
          <w:szCs w:val="24"/>
        </w:rPr>
        <w:t>Hazid</w:t>
      </w:r>
      <w:proofErr w:type="spellEnd"/>
      <w:r w:rsidRPr="008A0362">
        <w:rPr>
          <w:rFonts w:asciiTheme="majorBidi" w:hAnsiTheme="majorBidi" w:cstheme="majorBidi"/>
          <w:sz w:val="24"/>
          <w:szCs w:val="24"/>
        </w:rPr>
        <w:t xml:space="preserve"> process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86D8A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8A0362" w:rsidRPr="008A0362" w:rsidRDefault="008A0362" w:rsidP="008A036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A0362">
        <w:rPr>
          <w:rFonts w:asciiTheme="majorBidi" w:hAnsiTheme="majorBidi" w:cstheme="majorBidi"/>
          <w:sz w:val="24"/>
          <w:szCs w:val="24"/>
        </w:rPr>
        <w:t xml:space="preserve">Discuss  the main challenges facing organizations in  risk management  today </w:t>
      </w:r>
      <w:r w:rsidR="00086D8A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8A0362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477CAE" w:rsidRPr="008A0362" w:rsidRDefault="00477CAE" w:rsidP="008A036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8A0362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47" w:rsidRDefault="00D40547">
      <w:pPr>
        <w:spacing w:after="0" w:line="240" w:lineRule="auto"/>
      </w:pPr>
      <w:r>
        <w:separator/>
      </w:r>
    </w:p>
  </w:endnote>
  <w:endnote w:type="continuationSeparator" w:id="0">
    <w:p w:rsidR="00D40547" w:rsidRDefault="00D4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44BE1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r w:rsidR="00456B91">
          <w:fldChar w:fldCharType="begin"/>
        </w:r>
        <w:r w:rsidR="00456B91">
          <w:instrText xml:space="preserve"> PAGE   \* MERGEFORMAT </w:instrText>
        </w:r>
        <w:r w:rsidR="00456B91">
          <w:fldChar w:fldCharType="separate"/>
        </w:r>
        <w:r w:rsidR="00456B91">
          <w:rPr>
            <w:noProof/>
          </w:rPr>
          <w:t>2</w:t>
        </w:r>
        <w:r w:rsidR="00456B91">
          <w:rPr>
            <w:noProof/>
          </w:rPr>
          <w:fldChar w:fldCharType="end"/>
        </w:r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456B91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456B91" w:rsidP="00FB6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47" w:rsidRDefault="00D40547">
      <w:pPr>
        <w:spacing w:after="0" w:line="240" w:lineRule="auto"/>
      </w:pPr>
      <w:r>
        <w:separator/>
      </w:r>
    </w:p>
  </w:footnote>
  <w:footnote w:type="continuationSeparator" w:id="0">
    <w:p w:rsidR="00D40547" w:rsidRDefault="00D4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56B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56B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EB8BA9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8BAED4C"/>
    <w:lvl w:ilvl="0" w:tplc="0A0A87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03ABDAC"/>
    <w:lvl w:ilvl="0" w:tplc="2326F0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B9FC66A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5E8DF92"/>
    <w:lvl w:ilvl="0" w:tplc="952650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D7CD6"/>
    <w:multiLevelType w:val="hybridMultilevel"/>
    <w:tmpl w:val="58C4E288"/>
    <w:lvl w:ilvl="0" w:tplc="2BC489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5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8"/>
  </w:num>
  <w:num w:numId="32">
    <w:abstractNumId w:val="35"/>
  </w:num>
  <w:num w:numId="33">
    <w:abstractNumId w:val="27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1"/>
  </w:num>
  <w:num w:numId="39">
    <w:abstractNumId w:val="30"/>
  </w:num>
  <w:num w:numId="40">
    <w:abstractNumId w:val="2"/>
  </w:num>
  <w:num w:numId="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6D8A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142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44BE1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56B91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5F6E21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42B91"/>
    <w:rsid w:val="00856946"/>
    <w:rsid w:val="00856E23"/>
    <w:rsid w:val="00857775"/>
    <w:rsid w:val="0088474E"/>
    <w:rsid w:val="00886D5A"/>
    <w:rsid w:val="008A0362"/>
    <w:rsid w:val="008A1229"/>
    <w:rsid w:val="008B2AA0"/>
    <w:rsid w:val="008C12C8"/>
    <w:rsid w:val="008D603C"/>
    <w:rsid w:val="008E1E3A"/>
    <w:rsid w:val="008F0D74"/>
    <w:rsid w:val="008F1BA4"/>
    <w:rsid w:val="008F65EF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0547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  <w:rsid w:val="00FE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7F65-DC10-4ACF-9749-5B2E88DD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examinations</cp:lastModifiedBy>
  <cp:revision>195</cp:revision>
  <cp:lastPrinted>2018-08-08T16:02:00Z</cp:lastPrinted>
  <dcterms:created xsi:type="dcterms:W3CDTF">2015-01-06T14:30:00Z</dcterms:created>
  <dcterms:modified xsi:type="dcterms:W3CDTF">2018-08-08T16:02:00Z</dcterms:modified>
</cp:coreProperties>
</file>